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6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图书馆班子深入基层</w:t>
      </w:r>
    </w:p>
    <w:p>
      <w:pPr>
        <w:spacing w:before="0" w:after="0" w:line="56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开展重点课题调研工作方案</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宋体" w:hAnsi="宋体" w:cs="宋体" w:eastAsia="宋体"/>
          <w:color w:val="auto"/>
          <w:spacing w:val="0"/>
          <w:position w:val="0"/>
          <w:sz w:val="32"/>
          <w:shd w:fill="auto" w:val="clear"/>
        </w:rPr>
        <w:t xml:space="preserve">根据中央、省委</w:t>
      </w:r>
      <w:r>
        <w:rPr>
          <w:rFonts w:ascii="宋体" w:hAnsi="宋体" w:cs="宋体" w:eastAsia="宋体"/>
          <w:color w:val="000000"/>
          <w:spacing w:val="6"/>
          <w:position w:val="0"/>
          <w:sz w:val="32"/>
          <w:shd w:fill="auto" w:val="clear"/>
        </w:rPr>
        <w:t xml:space="preserve">关于开展“不忘初心、牢记使命”主题教育工作的总体部署</w:t>
      </w:r>
      <w:r>
        <w:rPr>
          <w:rFonts w:ascii="宋体" w:hAnsi="宋体" w:cs="宋体" w:eastAsia="宋体"/>
          <w:color w:val="auto"/>
          <w:spacing w:val="0"/>
          <w:position w:val="0"/>
          <w:sz w:val="32"/>
          <w:shd w:fill="auto" w:val="clear"/>
        </w:rPr>
        <w:t xml:space="preserve">和学校党委《“不忘初心</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牢记使命”主题教育实施方案》的具体安排，制定图书馆班子</w:t>
      </w:r>
      <w:r>
        <w:rPr>
          <w:rFonts w:ascii="宋体" w:hAnsi="宋体" w:cs="宋体" w:eastAsia="宋体"/>
          <w:color w:val="000000"/>
          <w:spacing w:val="6"/>
          <w:position w:val="0"/>
          <w:sz w:val="32"/>
          <w:shd w:fill="auto" w:val="clear"/>
        </w:rPr>
        <w:t xml:space="preserve">深入基层开展重点课题调研工作方案。</w:t>
      </w:r>
    </w:p>
    <w:p>
      <w:pPr>
        <w:spacing w:before="0" w:after="0" w:line="560"/>
        <w:ind w:right="0" w:left="0" w:firstLine="640"/>
        <w:jc w:val="both"/>
        <w:rPr>
          <w:rFonts w:ascii="方正黑体简体" w:hAnsi="方正黑体简体" w:cs="方正黑体简体" w:eastAsia="方正黑体简体"/>
          <w:color w:val="auto"/>
          <w:spacing w:val="0"/>
          <w:position w:val="0"/>
          <w:sz w:val="32"/>
          <w:shd w:fill="auto" w:val="clear"/>
        </w:rPr>
      </w:pPr>
      <w:r>
        <w:rPr>
          <w:rFonts w:ascii="宋体" w:hAnsi="宋体" w:cs="宋体" w:eastAsia="宋体"/>
          <w:color w:val="auto"/>
          <w:spacing w:val="0"/>
          <w:position w:val="0"/>
          <w:sz w:val="32"/>
          <w:shd w:fill="auto" w:val="clear"/>
        </w:rPr>
        <w:t xml:space="preserve">一、调研目的</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宋体" w:hAnsi="宋体" w:cs="宋体" w:eastAsia="宋体"/>
          <w:color w:val="auto"/>
          <w:spacing w:val="0"/>
          <w:position w:val="0"/>
          <w:sz w:val="32"/>
          <w:shd w:fill="auto" w:val="clear"/>
        </w:rPr>
        <w:t xml:space="preserve">深入贯彻落实中央、省委“不忘初心、牢记使命”主题教育工作会议精神，更好地践行“读者第一、服务至上”的理念，围绕增强基层党支部战斗堡垒作用，提升图书馆服务育人水平，深入教职员工和广大读者了解实情，坚持问题导向，进一步发挥党组织引领作用，提高图书馆服务水平和资源利用率，努力为教学与科研做好服务工作，为应用型本科办学提供强有力的信息资源保障服务，为学校发展贡献力量。</w:t>
      </w:r>
    </w:p>
    <w:p>
      <w:pPr>
        <w:spacing w:before="0" w:after="0" w:line="560"/>
        <w:ind w:right="0" w:left="0" w:firstLine="640"/>
        <w:jc w:val="both"/>
        <w:rPr>
          <w:rFonts w:ascii="方正黑体简体" w:hAnsi="方正黑体简体" w:cs="方正黑体简体" w:eastAsia="方正黑体简体"/>
          <w:color w:val="auto"/>
          <w:spacing w:val="0"/>
          <w:position w:val="0"/>
          <w:sz w:val="32"/>
          <w:shd w:fill="auto" w:val="clear"/>
        </w:rPr>
      </w:pPr>
      <w:r>
        <w:rPr>
          <w:rFonts w:ascii="宋体" w:hAnsi="宋体" w:cs="宋体" w:eastAsia="宋体"/>
          <w:color w:val="auto"/>
          <w:spacing w:val="0"/>
          <w:position w:val="0"/>
          <w:sz w:val="32"/>
          <w:shd w:fill="auto" w:val="clear"/>
        </w:rPr>
        <w:t xml:space="preserve">二、调研内容</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宋体" w:hAnsi="宋体" w:cs="宋体" w:eastAsia="宋体"/>
          <w:color w:val="auto"/>
          <w:spacing w:val="0"/>
          <w:position w:val="0"/>
          <w:sz w:val="32"/>
          <w:shd w:fill="auto" w:val="clear"/>
        </w:rPr>
        <w:t xml:space="preserve">调研主题：增强基层党支部战斗堡垒作用，提升图书馆服务育人水平。</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、服务质量、水平。图书馆班子成员采用“走流程”的方式深入各图书借阅室实地体验借、还书流程和工作人员的服务情况。</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、阅读学习环境。电子阅览室、图书阅览室、学生自习厅、大厅文化氛围方面等问题。</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、馆藏资源。</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宋体" w:hAnsi="宋体" w:cs="宋体" w:eastAsia="宋体"/>
          <w:color w:val="auto"/>
          <w:spacing w:val="0"/>
          <w:position w:val="0"/>
          <w:sz w:val="32"/>
          <w:shd w:fill="auto" w:val="clear"/>
        </w:rPr>
        <w:t xml:space="preserve">（</w:t>
      </w:r>
      <w:r>
        <w:rPr>
          <w:rFonts w:ascii="方正仿宋简体" w:hAnsi="方正仿宋简体" w:cs="方正仿宋简体" w:eastAsia="方正仿宋简体"/>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）图书馆馆藏书刊是否能满足教学与科研需求？</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宋体" w:hAnsi="宋体" w:cs="宋体" w:eastAsia="宋体"/>
          <w:color w:val="auto"/>
          <w:spacing w:val="0"/>
          <w:position w:val="0"/>
          <w:sz w:val="32"/>
          <w:shd w:fill="auto" w:val="clear"/>
        </w:rPr>
        <w:t xml:space="preserve">（</w:t>
      </w:r>
      <w:r>
        <w:rPr>
          <w:rFonts w:ascii="方正仿宋简体" w:hAnsi="方正仿宋简体" w:cs="方正仿宋简体" w:eastAsia="方正仿宋简体"/>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）是否能满足专业认证所需资料？</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宋体" w:hAnsi="宋体" w:cs="宋体" w:eastAsia="宋体"/>
          <w:color w:val="auto"/>
          <w:spacing w:val="0"/>
          <w:position w:val="0"/>
          <w:sz w:val="32"/>
          <w:shd w:fill="auto" w:val="clear"/>
        </w:rPr>
        <w:t xml:space="preserve">（</w:t>
      </w:r>
      <w:r>
        <w:rPr>
          <w:rFonts w:ascii="方正仿宋简体" w:hAnsi="方正仿宋简体" w:cs="方正仿宋简体" w:eastAsia="方正仿宋简体"/>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）电子报刊是否能取代纸质报刊？</w:t>
      </w:r>
    </w:p>
    <w:p>
      <w:pPr>
        <w:spacing w:before="0" w:after="0" w:line="560"/>
        <w:ind w:right="0" w:left="0" w:firstLine="640"/>
        <w:jc w:val="left"/>
        <w:rPr>
          <w:rFonts w:ascii="方正仿宋简体" w:hAnsi="方正仿宋简体" w:cs="方正仿宋简体" w:eastAsia="方正仿宋简体"/>
          <w:color w:val="000000"/>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、基层党支部建设。</w:t>
      </w:r>
      <w:r>
        <w:rPr>
          <w:rFonts w:ascii="宋体" w:hAnsi="宋体" w:cs="宋体" w:eastAsia="宋体"/>
          <w:color w:val="000000"/>
          <w:spacing w:val="0"/>
          <w:position w:val="0"/>
          <w:sz w:val="32"/>
          <w:shd w:fill="auto" w:val="clear"/>
        </w:rPr>
        <w:t xml:space="preserve">了解广大职工和党员对新时期提升党支部战斗堡垒作用的意见和建议。</w:t>
      </w:r>
    </w:p>
    <w:p>
      <w:pPr>
        <w:spacing w:before="0" w:after="0" w:line="600"/>
        <w:ind w:right="0" w:left="0" w:firstLine="664"/>
        <w:jc w:val="both"/>
        <w:rPr>
          <w:rFonts w:ascii="方正黑体简体" w:hAnsi="方正黑体简体" w:cs="方正黑体简体" w:eastAsia="方正黑体简体"/>
          <w:color w:val="000000"/>
          <w:spacing w:val="6"/>
          <w:position w:val="0"/>
          <w:sz w:val="32"/>
          <w:shd w:fill="auto" w:val="clear"/>
        </w:rPr>
      </w:pPr>
      <w:r>
        <w:rPr>
          <w:rFonts w:ascii="宋体" w:hAnsi="宋体" w:cs="宋体" w:eastAsia="宋体"/>
          <w:color w:val="000000"/>
          <w:spacing w:val="6"/>
          <w:position w:val="0"/>
          <w:sz w:val="32"/>
          <w:shd w:fill="auto" w:val="clear"/>
        </w:rPr>
        <w:t xml:space="preserve">三、调研方式</w:t>
      </w:r>
    </w:p>
    <w:p>
      <w:pPr>
        <w:spacing w:before="0" w:after="0" w:line="560"/>
        <w:ind w:right="0" w:left="0" w:firstLine="640"/>
        <w:jc w:val="left"/>
        <w:rPr>
          <w:rFonts w:ascii="方正仿宋简体" w:hAnsi="方正仿宋简体" w:cs="方正仿宋简体" w:eastAsia="方正仿宋简体"/>
          <w:color w:val="000000"/>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、实地考察。调研组成员深入教师阅览室、学生自习区、电子阅览室、图书借阅室实地了解学校教师和学生对图书馆整体服务、环境、文化氛围、馆藏资源等方面的意见和建议；深入党员和职工中，</w:t>
      </w:r>
      <w:r>
        <w:rPr>
          <w:rFonts w:ascii="宋体" w:hAnsi="宋体" w:cs="宋体" w:eastAsia="宋体"/>
          <w:color w:val="000000"/>
          <w:spacing w:val="0"/>
          <w:position w:val="0"/>
          <w:sz w:val="32"/>
          <w:shd w:fill="auto" w:val="clear"/>
        </w:rPr>
        <w:t xml:space="preserve">了解对做好新时期基层党建工作的意见和建议。</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、座谈会。召开党员座谈会，征求党员对于党支部建设的意见和建议；举办读者见面座谈会，听取广大读者对图书馆的意见和建议。</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、网络问卷调查。</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、设立读者意见箱。</w:t>
      </w:r>
    </w:p>
    <w:p>
      <w:pPr>
        <w:spacing w:before="0" w:after="0" w:line="600"/>
        <w:ind w:right="0" w:left="0" w:firstLine="675"/>
        <w:jc w:val="both"/>
        <w:rPr>
          <w:rFonts w:ascii="方正黑体简体" w:hAnsi="方正黑体简体" w:cs="方正黑体简体" w:eastAsia="方正黑体简体"/>
          <w:color w:val="000000"/>
          <w:spacing w:val="6"/>
          <w:position w:val="0"/>
          <w:sz w:val="32"/>
          <w:shd w:fill="auto" w:val="clear"/>
        </w:rPr>
      </w:pPr>
      <w:r>
        <w:rPr>
          <w:rFonts w:ascii="宋体" w:hAnsi="宋体" w:cs="宋体" w:eastAsia="宋体"/>
          <w:color w:val="000000"/>
          <w:spacing w:val="6"/>
          <w:position w:val="0"/>
          <w:sz w:val="32"/>
          <w:shd w:fill="auto" w:val="clear"/>
        </w:rPr>
        <w:t xml:space="preserve">四、行程安排</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、实地考察。</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27</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日，地点：图书馆。</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、座谈会。</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29</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日，地点：三楼会议室。</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、网络问卷调查。</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27</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日。</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、设立读者意见箱。地点：图书馆四楼办公区。</w:t>
      </w:r>
    </w:p>
    <w:p>
      <w:pPr>
        <w:spacing w:before="0" w:after="0" w:line="240"/>
        <w:ind w:right="0" w:left="0" w:firstLine="640"/>
        <w:jc w:val="left"/>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、形成调研报告。</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15</w:t>
      </w:r>
      <w:r>
        <w:rPr>
          <w:rFonts w:ascii="宋体" w:hAnsi="宋体" w:cs="宋体" w:eastAsia="宋体"/>
          <w:color w:val="auto"/>
          <w:spacing w:val="0"/>
          <w:position w:val="0"/>
          <w:sz w:val="32"/>
          <w:shd w:fill="auto" w:val="clear"/>
        </w:rPr>
        <w:t xml:space="preserve">日前。</w:t>
      </w:r>
    </w:p>
    <w:p>
      <w:pPr>
        <w:spacing w:before="0" w:after="0" w:line="600"/>
        <w:ind w:right="0" w:left="0" w:firstLine="675"/>
        <w:jc w:val="both"/>
        <w:rPr>
          <w:rFonts w:ascii="方正黑体简体" w:hAnsi="方正黑体简体" w:cs="方正黑体简体" w:eastAsia="方正黑体简体"/>
          <w:color w:val="000000"/>
          <w:spacing w:val="0"/>
          <w:position w:val="0"/>
          <w:sz w:val="32"/>
          <w:shd w:fill="auto" w:val="clear"/>
        </w:rPr>
      </w:pPr>
      <w:r>
        <w:rPr>
          <w:rFonts w:ascii="宋体" w:hAnsi="宋体" w:cs="宋体" w:eastAsia="宋体"/>
          <w:color w:val="000000"/>
          <w:spacing w:val="0"/>
          <w:position w:val="0"/>
          <w:sz w:val="32"/>
          <w:shd w:fill="auto" w:val="clear"/>
        </w:rPr>
        <w:t xml:space="preserve">五、有关要求</w:t>
      </w:r>
    </w:p>
    <w:p>
      <w:pPr>
        <w:spacing w:before="0" w:after="0" w:line="560"/>
        <w:ind w:right="0" w:left="0" w:firstLine="675"/>
        <w:jc w:val="both"/>
        <w:rPr>
          <w:rFonts w:ascii="方正仿宋简体" w:hAnsi="方正仿宋简体" w:cs="方正仿宋简体" w:eastAsia="方正仿宋简体"/>
          <w:color w:val="000000"/>
          <w:spacing w:val="6"/>
          <w:position w:val="0"/>
          <w:sz w:val="32"/>
          <w:shd w:fill="auto" w:val="clear"/>
        </w:rPr>
      </w:pPr>
      <w:r>
        <w:rPr>
          <w:rFonts w:ascii="方正仿宋简体" w:hAnsi="方正仿宋简体" w:cs="方正仿宋简体" w:eastAsia="方正仿宋简体"/>
          <w:color w:val="000000"/>
          <w:spacing w:val="6"/>
          <w:position w:val="0"/>
          <w:sz w:val="32"/>
          <w:shd w:fill="auto" w:val="clear"/>
        </w:rPr>
        <w:t xml:space="preserve">1</w:t>
      </w:r>
      <w:r>
        <w:rPr>
          <w:rFonts w:ascii="宋体" w:hAnsi="宋体" w:cs="宋体" w:eastAsia="宋体"/>
          <w:color w:val="000000"/>
          <w:spacing w:val="6"/>
          <w:position w:val="0"/>
          <w:sz w:val="32"/>
          <w:shd w:fill="auto" w:val="clear"/>
        </w:rPr>
        <w:t xml:space="preserve">、加强领导。成立调研组，领导要亲自抓，认真组织开展好调研活动，切实把开展调研活动的过程变为改进图书馆工作水平的过程。</w:t>
      </w:r>
    </w:p>
    <w:p>
      <w:pPr>
        <w:spacing w:before="0" w:after="0" w:line="560"/>
        <w:ind w:right="0" w:left="0" w:firstLine="675"/>
        <w:jc w:val="both"/>
        <w:rPr>
          <w:rFonts w:ascii="方正仿宋简体" w:hAnsi="方正仿宋简体" w:cs="方正仿宋简体" w:eastAsia="方正仿宋简体"/>
          <w:color w:val="000000"/>
          <w:spacing w:val="6"/>
          <w:position w:val="0"/>
          <w:sz w:val="32"/>
          <w:shd w:fill="auto" w:val="clear"/>
        </w:rPr>
      </w:pPr>
      <w:r>
        <w:rPr>
          <w:rFonts w:ascii="方正仿宋简体" w:hAnsi="方正仿宋简体" w:cs="方正仿宋简体" w:eastAsia="方正仿宋简体"/>
          <w:color w:val="000000"/>
          <w:spacing w:val="6"/>
          <w:position w:val="0"/>
          <w:sz w:val="32"/>
          <w:shd w:fill="auto" w:val="clear"/>
        </w:rPr>
        <w:t xml:space="preserve">2</w:t>
      </w:r>
      <w:r>
        <w:rPr>
          <w:rFonts w:ascii="宋体" w:hAnsi="宋体" w:cs="宋体" w:eastAsia="宋体"/>
          <w:color w:val="000000"/>
          <w:spacing w:val="6"/>
          <w:position w:val="0"/>
          <w:sz w:val="32"/>
          <w:shd w:fill="auto" w:val="clear"/>
        </w:rPr>
        <w:t xml:space="preserve">、精心组织。明确调研重点，细化调研分工，明确措施进度。合理安排时间，处理好工作与调研的关系。</w:t>
      </w:r>
    </w:p>
    <w:p>
      <w:pPr>
        <w:spacing w:before="0" w:after="0" w:line="560"/>
        <w:ind w:right="0" w:left="0" w:firstLine="675"/>
        <w:jc w:val="both"/>
        <w:rPr>
          <w:rFonts w:ascii="方正仿宋简体" w:hAnsi="方正仿宋简体" w:cs="方正仿宋简体" w:eastAsia="方正仿宋简体"/>
          <w:color w:val="000000"/>
          <w:spacing w:val="6"/>
          <w:position w:val="0"/>
          <w:sz w:val="32"/>
          <w:shd w:fill="auto" w:val="clear"/>
        </w:rPr>
      </w:pPr>
      <w:r>
        <w:rPr>
          <w:rFonts w:ascii="方正仿宋简体" w:hAnsi="方正仿宋简体" w:cs="方正仿宋简体" w:eastAsia="方正仿宋简体"/>
          <w:color w:val="000000"/>
          <w:spacing w:val="6"/>
          <w:position w:val="0"/>
          <w:sz w:val="32"/>
          <w:shd w:fill="auto" w:val="clear"/>
        </w:rPr>
        <w:t xml:space="preserve">3</w:t>
      </w:r>
      <w:r>
        <w:rPr>
          <w:rFonts w:ascii="宋体" w:hAnsi="宋体" w:cs="宋体" w:eastAsia="宋体"/>
          <w:color w:val="000000"/>
          <w:spacing w:val="6"/>
          <w:position w:val="0"/>
          <w:sz w:val="32"/>
          <w:shd w:fill="auto" w:val="clear"/>
        </w:rPr>
        <w:t xml:space="preserve">、务求实效。要立足于了解情况、发现问题、推动工作，形成成果。调研报告要有情况、有分析、有建议、有针对性和可操作性。</w:t>
      </w:r>
    </w:p>
    <w:p>
      <w:pPr>
        <w:spacing w:before="0" w:after="0" w:line="600"/>
        <w:ind w:right="0" w:left="0" w:firstLine="675"/>
        <w:jc w:val="both"/>
        <w:rPr>
          <w:rFonts w:ascii="方正黑体简体" w:hAnsi="方正黑体简体" w:cs="方正黑体简体" w:eastAsia="方正黑体简体"/>
          <w:color w:val="000000"/>
          <w:spacing w:val="0"/>
          <w:position w:val="0"/>
          <w:sz w:val="32"/>
          <w:shd w:fill="auto" w:val="clear"/>
        </w:rPr>
      </w:pPr>
      <w:r>
        <w:rPr>
          <w:rFonts w:ascii="宋体" w:hAnsi="宋体" w:cs="宋体" w:eastAsia="宋体"/>
          <w:color w:val="000000"/>
          <w:spacing w:val="0"/>
          <w:position w:val="0"/>
          <w:sz w:val="32"/>
          <w:shd w:fill="auto" w:val="clear"/>
        </w:rPr>
        <w:t xml:space="preserve">六、调研组成员</w:t>
      </w:r>
    </w:p>
    <w:p>
      <w:pPr>
        <w:spacing w:before="0" w:after="0" w:line="600"/>
        <w:ind w:right="0" w:left="0" w:firstLine="675"/>
        <w:jc w:val="both"/>
        <w:rPr>
          <w:rFonts w:ascii="方正仿宋简体" w:hAnsi="方正仿宋简体" w:cs="方正仿宋简体" w:eastAsia="方正仿宋简体"/>
          <w:color w:val="000000"/>
          <w:spacing w:val="6"/>
          <w:position w:val="0"/>
          <w:sz w:val="32"/>
          <w:shd w:fill="auto" w:val="clear"/>
        </w:rPr>
      </w:pPr>
      <w:r>
        <w:rPr>
          <w:rFonts w:ascii="宋体" w:hAnsi="宋体" w:cs="宋体" w:eastAsia="宋体"/>
          <w:color w:val="000000"/>
          <w:spacing w:val="6"/>
          <w:position w:val="0"/>
          <w:sz w:val="32"/>
          <w:shd w:fill="auto" w:val="clear"/>
        </w:rPr>
        <w:t xml:space="preserve">组</w:t>
      </w:r>
      <w:r>
        <w:rPr>
          <w:rFonts w:ascii="方正仿宋简体" w:hAnsi="方正仿宋简体" w:cs="方正仿宋简体" w:eastAsia="方正仿宋简体"/>
          <w:color w:val="000000"/>
          <w:spacing w:val="6"/>
          <w:position w:val="0"/>
          <w:sz w:val="32"/>
          <w:shd w:fill="auto" w:val="clear"/>
        </w:rPr>
        <w:t xml:space="preserve">  </w:t>
      </w:r>
      <w:r>
        <w:rPr>
          <w:rFonts w:ascii="宋体" w:hAnsi="宋体" w:cs="宋体" w:eastAsia="宋体"/>
          <w:color w:val="000000"/>
          <w:spacing w:val="6"/>
          <w:position w:val="0"/>
          <w:sz w:val="32"/>
          <w:shd w:fill="auto" w:val="clear"/>
        </w:rPr>
        <w:t xml:space="preserve">长：赵吉民</w:t>
      </w:r>
      <w:r>
        <w:rPr>
          <w:rFonts w:ascii="方正仿宋简体" w:hAnsi="方正仿宋简体" w:cs="方正仿宋简体" w:eastAsia="方正仿宋简体"/>
          <w:color w:val="000000"/>
          <w:spacing w:val="6"/>
          <w:position w:val="0"/>
          <w:sz w:val="32"/>
          <w:shd w:fill="auto" w:val="clear"/>
        </w:rPr>
        <w:t xml:space="preserve">  </w:t>
      </w:r>
    </w:p>
    <w:p>
      <w:pPr>
        <w:spacing w:before="0" w:after="0" w:line="600"/>
        <w:ind w:right="0" w:left="0" w:firstLine="675"/>
        <w:jc w:val="both"/>
        <w:rPr>
          <w:rFonts w:ascii="方正仿宋简体" w:hAnsi="方正仿宋简体" w:cs="方正仿宋简体" w:eastAsia="方正仿宋简体"/>
          <w:color w:val="000000"/>
          <w:spacing w:val="6"/>
          <w:position w:val="0"/>
          <w:sz w:val="32"/>
          <w:shd w:fill="auto" w:val="clear"/>
        </w:rPr>
      </w:pPr>
      <w:r>
        <w:rPr>
          <w:rFonts w:ascii="宋体" w:hAnsi="宋体" w:cs="宋体" w:eastAsia="宋体"/>
          <w:color w:val="000000"/>
          <w:spacing w:val="6"/>
          <w:position w:val="0"/>
          <w:sz w:val="32"/>
          <w:shd w:fill="auto" w:val="clear"/>
        </w:rPr>
        <w:t xml:space="preserve">成</w:t>
      </w:r>
      <w:r>
        <w:rPr>
          <w:rFonts w:ascii="方正仿宋简体" w:hAnsi="方正仿宋简体" w:cs="方正仿宋简体" w:eastAsia="方正仿宋简体"/>
          <w:color w:val="000000"/>
          <w:spacing w:val="6"/>
          <w:position w:val="0"/>
          <w:sz w:val="32"/>
          <w:shd w:fill="auto" w:val="clear"/>
        </w:rPr>
        <w:t xml:space="preserve">  </w:t>
      </w:r>
      <w:r>
        <w:rPr>
          <w:rFonts w:ascii="宋体" w:hAnsi="宋体" w:cs="宋体" w:eastAsia="宋体"/>
          <w:color w:val="000000"/>
          <w:spacing w:val="6"/>
          <w:position w:val="0"/>
          <w:sz w:val="32"/>
          <w:shd w:fill="auto" w:val="clear"/>
        </w:rPr>
        <w:t xml:space="preserve">员：高巍</w:t>
      </w:r>
      <w:r>
        <w:rPr>
          <w:rFonts w:ascii="方正仿宋简体" w:hAnsi="方正仿宋简体" w:cs="方正仿宋简体" w:eastAsia="方正仿宋简体"/>
          <w:color w:val="000000"/>
          <w:spacing w:val="6"/>
          <w:position w:val="0"/>
          <w:sz w:val="32"/>
          <w:shd w:fill="auto" w:val="clear"/>
        </w:rPr>
        <w:t xml:space="preserve"> </w:t>
      </w:r>
      <w:r>
        <w:rPr>
          <w:rFonts w:ascii="宋体" w:hAnsi="宋体" w:cs="宋体" w:eastAsia="宋体"/>
          <w:color w:val="000000"/>
          <w:spacing w:val="6"/>
          <w:position w:val="0"/>
          <w:sz w:val="32"/>
          <w:shd w:fill="auto" w:val="clear"/>
        </w:rPr>
        <w:t xml:space="preserve">袁淑艳</w:t>
      </w:r>
      <w:r>
        <w:rPr>
          <w:rFonts w:ascii="方正仿宋简体" w:hAnsi="方正仿宋简体" w:cs="方正仿宋简体" w:eastAsia="方正仿宋简体"/>
          <w:color w:val="000000"/>
          <w:spacing w:val="6"/>
          <w:position w:val="0"/>
          <w:sz w:val="32"/>
          <w:shd w:fill="auto" w:val="clear"/>
        </w:rPr>
        <w:t xml:space="preserve"> </w:t>
      </w:r>
      <w:r>
        <w:rPr>
          <w:rFonts w:ascii="宋体" w:hAnsi="宋体" w:cs="宋体" w:eastAsia="宋体"/>
          <w:color w:val="000000"/>
          <w:spacing w:val="6"/>
          <w:position w:val="0"/>
          <w:sz w:val="32"/>
          <w:shd w:fill="auto" w:val="clear"/>
        </w:rPr>
        <w:t xml:space="preserve">赵鲁石</w:t>
      </w:r>
      <w:r>
        <w:rPr>
          <w:rFonts w:ascii="方正仿宋简体" w:hAnsi="方正仿宋简体" w:cs="方正仿宋简体" w:eastAsia="方正仿宋简体"/>
          <w:color w:val="000000"/>
          <w:spacing w:val="6"/>
          <w:position w:val="0"/>
          <w:sz w:val="32"/>
          <w:shd w:fill="auto" w:val="clear"/>
        </w:rPr>
        <w:t xml:space="preserve"> </w:t>
      </w:r>
      <w:r>
        <w:rPr>
          <w:rFonts w:ascii="宋体" w:hAnsi="宋体" w:cs="宋体" w:eastAsia="宋体"/>
          <w:color w:val="000000"/>
          <w:spacing w:val="6"/>
          <w:position w:val="0"/>
          <w:sz w:val="32"/>
          <w:shd w:fill="auto" w:val="clear"/>
        </w:rPr>
        <w:t xml:space="preserve">郑艳萍</w:t>
      </w:r>
      <w:r>
        <w:rPr>
          <w:rFonts w:ascii="方正仿宋简体" w:hAnsi="方正仿宋简体" w:cs="方正仿宋简体" w:eastAsia="方正仿宋简体"/>
          <w:color w:val="000000"/>
          <w:spacing w:val="6"/>
          <w:position w:val="0"/>
          <w:sz w:val="32"/>
          <w:shd w:fill="auto" w:val="clear"/>
        </w:rPr>
        <w:t xml:space="preserve"> </w:t>
      </w:r>
      <w:r>
        <w:rPr>
          <w:rFonts w:ascii="宋体" w:hAnsi="宋体" w:cs="宋体" w:eastAsia="宋体"/>
          <w:color w:val="000000"/>
          <w:spacing w:val="6"/>
          <w:position w:val="0"/>
          <w:sz w:val="32"/>
          <w:shd w:fill="auto" w:val="clear"/>
        </w:rPr>
        <w:t xml:space="preserve">李宝艳</w:t>
      </w:r>
      <w:r>
        <w:rPr>
          <w:rFonts w:ascii="方正仿宋简体" w:hAnsi="方正仿宋简体" w:cs="方正仿宋简体" w:eastAsia="方正仿宋简体"/>
          <w:color w:val="000000"/>
          <w:spacing w:val="6"/>
          <w:position w:val="0"/>
          <w:sz w:val="32"/>
          <w:shd w:fill="auto" w:val="clear"/>
        </w:rPr>
        <w:t xml:space="preserve"> </w:t>
      </w:r>
      <w:r>
        <w:rPr>
          <w:rFonts w:ascii="宋体" w:hAnsi="宋体" w:cs="宋体" w:eastAsia="宋体"/>
          <w:color w:val="000000"/>
          <w:spacing w:val="6"/>
          <w:position w:val="0"/>
          <w:sz w:val="32"/>
          <w:shd w:fill="auto" w:val="clear"/>
        </w:rPr>
        <w:t xml:space="preserve">张雪琦</w:t>
      </w:r>
      <w:r>
        <w:rPr>
          <w:rFonts w:ascii="方正仿宋简体" w:hAnsi="方正仿宋简体" w:cs="方正仿宋简体" w:eastAsia="方正仿宋简体"/>
          <w:color w:val="000000"/>
          <w:spacing w:val="6"/>
          <w:position w:val="0"/>
          <w:sz w:val="32"/>
          <w:shd w:fill="auto" w:val="clear"/>
        </w:rPr>
        <w:t xml:space="preserve"> </w:t>
      </w:r>
    </w:p>
    <w:p>
      <w:pPr>
        <w:spacing w:before="0" w:after="0" w:line="600"/>
        <w:ind w:right="0" w:left="0" w:firstLine="675"/>
        <w:jc w:val="both"/>
        <w:rPr>
          <w:rFonts w:ascii="方正仿宋简体" w:hAnsi="方正仿宋简体" w:cs="方正仿宋简体" w:eastAsia="方正仿宋简体"/>
          <w:color w:val="000000"/>
          <w:spacing w:val="6"/>
          <w:position w:val="0"/>
          <w:sz w:val="32"/>
          <w:shd w:fill="auto" w:val="clear"/>
        </w:rPr>
      </w:pPr>
      <w:r>
        <w:rPr>
          <w:rFonts w:ascii="宋体" w:hAnsi="宋体" w:cs="宋体" w:eastAsia="宋体"/>
          <w:color w:val="000000"/>
          <w:spacing w:val="6"/>
          <w:position w:val="0"/>
          <w:sz w:val="32"/>
          <w:shd w:fill="auto" w:val="clear"/>
        </w:rPr>
        <w:t xml:space="preserve">联系人：杨焕</w:t>
      </w:r>
      <w:r>
        <w:rPr>
          <w:rFonts w:ascii="方正仿宋简体" w:hAnsi="方正仿宋简体" w:cs="方正仿宋简体" w:eastAsia="方正仿宋简体"/>
          <w:color w:val="000000"/>
          <w:spacing w:val="6"/>
          <w:position w:val="0"/>
          <w:sz w:val="32"/>
          <w:shd w:fill="auto" w:val="clear"/>
        </w:rPr>
        <w:t xml:space="preserve"> </w:t>
      </w:r>
    </w:p>
    <w:p>
      <w:pPr>
        <w:spacing w:before="0" w:after="0" w:line="600"/>
        <w:ind w:right="0" w:left="0" w:firstLine="675"/>
        <w:jc w:val="both"/>
        <w:rPr>
          <w:rFonts w:ascii="方正仿宋简体" w:hAnsi="方正仿宋简体" w:cs="方正仿宋简体" w:eastAsia="方正仿宋简体"/>
          <w:color w:val="000000"/>
          <w:spacing w:val="6"/>
          <w:position w:val="0"/>
          <w:sz w:val="32"/>
          <w:shd w:fill="auto" w:val="clear"/>
        </w:rPr>
      </w:pPr>
      <w:r>
        <w:rPr>
          <w:rFonts w:ascii="宋体" w:hAnsi="宋体" w:cs="宋体" w:eastAsia="宋体"/>
          <w:color w:val="000000"/>
          <w:spacing w:val="6"/>
          <w:position w:val="0"/>
          <w:sz w:val="32"/>
          <w:shd w:fill="auto" w:val="clear"/>
        </w:rPr>
        <w:t xml:space="preserve">联系电话：</w:t>
      </w:r>
      <w:r>
        <w:rPr>
          <w:rFonts w:ascii="方正仿宋简体" w:hAnsi="方正仿宋简体" w:cs="方正仿宋简体" w:eastAsia="方正仿宋简体"/>
          <w:color w:val="000000"/>
          <w:spacing w:val="6"/>
          <w:position w:val="0"/>
          <w:sz w:val="32"/>
          <w:shd w:fill="auto" w:val="clear"/>
        </w:rPr>
        <w:t xml:space="preserve">5510131</w:t>
      </w:r>
    </w:p>
    <w:p>
      <w:pPr>
        <w:spacing w:before="0" w:after="0" w:line="560"/>
        <w:ind w:right="0" w:left="0" w:firstLine="0"/>
        <w:jc w:val="both"/>
        <w:rPr>
          <w:rFonts w:ascii="方正仿宋简体" w:hAnsi="方正仿宋简体" w:cs="方正仿宋简体" w:eastAsia="方正仿宋简体"/>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